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244" w:rsidRPr="005A5BE0" w:rsidRDefault="00B6113F" w:rsidP="005A5BE0">
      <w:pPr>
        <w:jc w:val="center"/>
        <w:rPr>
          <w:sz w:val="28"/>
          <w:szCs w:val="28"/>
        </w:rPr>
      </w:pPr>
      <w:r w:rsidRPr="005A5BE0">
        <w:rPr>
          <w:rFonts w:hint="eastAsia"/>
          <w:sz w:val="28"/>
          <w:szCs w:val="28"/>
        </w:rPr>
        <w:t>物联网应用</w:t>
      </w:r>
    </w:p>
    <w:p w:rsidR="00B6113F" w:rsidRDefault="005A5BE0" w:rsidP="005A5BE0">
      <w:r>
        <w:rPr>
          <w:rFonts w:hint="eastAsia"/>
        </w:rPr>
        <w:t>1</w:t>
      </w:r>
      <w:r>
        <w:t>.</w:t>
      </w:r>
      <w:r w:rsidR="00B6113F">
        <w:rPr>
          <w:rFonts w:hint="eastAsia"/>
        </w:rPr>
        <w:t>作品主旨</w:t>
      </w:r>
    </w:p>
    <w:p w:rsidR="00B6113F" w:rsidRDefault="00B6113F" w:rsidP="00B6113F">
      <w:r w:rsidRPr="00B6113F">
        <w:rPr>
          <w:rFonts w:hint="eastAsia"/>
          <w:b/>
          <w:bCs/>
        </w:rPr>
        <w:t xml:space="preserve"> </w:t>
      </w:r>
      <w:bookmarkStart w:id="0" w:name="_GoBack"/>
      <w:bookmarkEnd w:id="0"/>
      <w:r w:rsidRPr="00B6113F">
        <w:rPr>
          <w:rFonts w:hint="eastAsia"/>
        </w:rPr>
        <w:t>以感知、互联、融合、智能计算等</w:t>
      </w:r>
      <w:r>
        <w:rPr>
          <w:rFonts w:hint="eastAsia"/>
        </w:rPr>
        <w:t>物联网</w:t>
      </w:r>
      <w:r w:rsidRPr="00B6113F">
        <w:rPr>
          <w:rFonts w:hint="eastAsia"/>
        </w:rPr>
        <w:t>技术</w:t>
      </w:r>
      <w:r>
        <w:rPr>
          <w:rFonts w:hint="eastAsia"/>
        </w:rPr>
        <w:t>为支撑</w:t>
      </w:r>
      <w:r w:rsidRPr="00B6113F">
        <w:rPr>
          <w:rFonts w:hint="eastAsia"/>
        </w:rPr>
        <w:t>，</w:t>
      </w:r>
      <w:r>
        <w:rPr>
          <w:rFonts w:hint="eastAsia"/>
        </w:rPr>
        <w:t>按照各小类的要求，针对某一领域具体应用形成的完整</w:t>
      </w:r>
      <w:r w:rsidR="003931B4">
        <w:rPr>
          <w:rFonts w:hint="eastAsia"/>
        </w:rPr>
        <w:t>解决</w:t>
      </w:r>
      <w:r>
        <w:rPr>
          <w:rFonts w:hint="eastAsia"/>
        </w:rPr>
        <w:t>方案。</w:t>
      </w:r>
    </w:p>
    <w:p w:rsidR="003931B4" w:rsidRDefault="003931B4" w:rsidP="00B6113F">
      <w:r>
        <w:rPr>
          <w:rFonts w:hint="eastAsia"/>
        </w:rPr>
        <w:t>2</w:t>
      </w:r>
      <w:r>
        <w:t>.</w:t>
      </w:r>
      <w:r>
        <w:rPr>
          <w:rFonts w:hint="eastAsia"/>
        </w:rPr>
        <w:t>作品要求</w:t>
      </w:r>
    </w:p>
    <w:p w:rsidR="003931B4" w:rsidRDefault="003931B4" w:rsidP="00B6113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）必须有完整的的方案设计；</w:t>
      </w:r>
    </w:p>
    <w:p w:rsidR="003931B4" w:rsidRPr="00B80920" w:rsidRDefault="003931B4" w:rsidP="00B6113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B80920">
        <w:rPr>
          <w:rFonts w:hint="eastAsia"/>
        </w:rPr>
        <w:t>必须有可展示的实物系统；</w:t>
      </w:r>
    </w:p>
    <w:p w:rsidR="003931B4" w:rsidRPr="00B80920" w:rsidRDefault="003931B4" w:rsidP="00B6113F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）现场答辩时必须对实物系统进行功能</w:t>
      </w:r>
      <w:r w:rsidRPr="00B80920">
        <w:rPr>
          <w:rFonts w:hint="eastAsia"/>
        </w:rPr>
        <w:t>演示。</w:t>
      </w:r>
    </w:p>
    <w:p w:rsidR="003931B4" w:rsidRDefault="003931B4" w:rsidP="00B6113F">
      <w:r>
        <w:t>3.</w:t>
      </w:r>
      <w:r>
        <w:rPr>
          <w:rFonts w:hint="eastAsia"/>
        </w:rPr>
        <w:t>提交内容</w:t>
      </w:r>
    </w:p>
    <w:p w:rsidR="003931B4" w:rsidRDefault="003931B4" w:rsidP="00B6113F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）系统设计说明、功能介绍；</w:t>
      </w:r>
    </w:p>
    <w:p w:rsidR="003931B4" w:rsidRPr="00B80920" w:rsidRDefault="003931B4" w:rsidP="00B6113F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）系统功能演示视频</w:t>
      </w:r>
      <w:r w:rsidRPr="00B80920">
        <w:rPr>
          <w:rFonts w:hint="eastAsia"/>
        </w:rPr>
        <w:t>（</w:t>
      </w:r>
      <w:r w:rsidR="000E7E09">
        <w:t>5</w:t>
      </w:r>
      <w:r w:rsidRPr="00B80920">
        <w:rPr>
          <w:rFonts w:hint="eastAsia"/>
        </w:rPr>
        <w:t>分钟</w:t>
      </w:r>
      <w:r w:rsidRPr="00B80920">
        <w:rPr>
          <w:rFonts w:hint="eastAsia"/>
        </w:rPr>
        <w:t>-8</w:t>
      </w:r>
      <w:r w:rsidRPr="00B80920">
        <w:rPr>
          <w:rFonts w:hint="eastAsia"/>
        </w:rPr>
        <w:t>分钟）。</w:t>
      </w:r>
    </w:p>
    <w:p w:rsidR="003931B4" w:rsidRDefault="003931B4" w:rsidP="00B6113F">
      <w:r>
        <w:rPr>
          <w:rFonts w:hint="eastAsia"/>
        </w:rPr>
        <w:t>4</w:t>
      </w:r>
      <w:r>
        <w:t>.</w:t>
      </w:r>
      <w:r>
        <w:rPr>
          <w:rFonts w:hint="eastAsia"/>
        </w:rPr>
        <w:t>评审标准</w:t>
      </w:r>
    </w:p>
    <w:p w:rsidR="009376FF" w:rsidRPr="009376FF" w:rsidRDefault="009376FF" w:rsidP="009376FF">
      <w:r w:rsidRPr="00B80920">
        <w:rPr>
          <w:rFonts w:hint="eastAsia"/>
        </w:rPr>
        <w:t>（</w:t>
      </w:r>
      <w:r w:rsidRPr="00B80920">
        <w:rPr>
          <w:rFonts w:hint="eastAsia"/>
        </w:rPr>
        <w:t>1</w:t>
      </w:r>
      <w:r w:rsidRPr="00B80920">
        <w:rPr>
          <w:rFonts w:hint="eastAsia"/>
        </w:rPr>
        <w:t>）创新性</w:t>
      </w:r>
      <w:r w:rsidR="004C39AB" w:rsidRPr="00B80920">
        <w:rPr>
          <w:rFonts w:hint="eastAsia"/>
        </w:rPr>
        <w:t>（</w:t>
      </w:r>
      <w:r w:rsidR="004C39AB" w:rsidRPr="00B80920">
        <w:rPr>
          <w:rFonts w:hint="eastAsia"/>
        </w:rPr>
        <w:t>3</w:t>
      </w:r>
      <w:r w:rsidR="004C39AB" w:rsidRPr="00B80920">
        <w:t>0%</w:t>
      </w:r>
      <w:r w:rsidR="004C39AB" w:rsidRPr="00B80920">
        <w:rPr>
          <w:rFonts w:hint="eastAsia"/>
        </w:rPr>
        <w:t>）：作品在问题发现、应用领域、解决方案等方面是否具有创新；</w:t>
      </w:r>
    </w:p>
    <w:p w:rsidR="009376FF" w:rsidRPr="009376FF" w:rsidRDefault="004C39AB" w:rsidP="009376FF">
      <w:pPr>
        <w:rPr>
          <w:rFonts w:hint="eastAsia"/>
        </w:rPr>
      </w:pPr>
      <w:r w:rsidRPr="00B80920">
        <w:rPr>
          <w:rFonts w:hint="eastAsia"/>
        </w:rPr>
        <w:t>（</w:t>
      </w:r>
      <w:r w:rsidRPr="00B80920">
        <w:rPr>
          <w:rFonts w:hint="eastAsia"/>
        </w:rPr>
        <w:t>2</w:t>
      </w:r>
      <w:r w:rsidRPr="00B80920">
        <w:rPr>
          <w:rFonts w:hint="eastAsia"/>
        </w:rPr>
        <w:t>）</w:t>
      </w:r>
      <w:r w:rsidR="009376FF" w:rsidRPr="00B80920">
        <w:rPr>
          <w:rFonts w:hint="eastAsia"/>
        </w:rPr>
        <w:t>技术性</w:t>
      </w:r>
      <w:r w:rsidRPr="00B80920">
        <w:rPr>
          <w:rFonts w:hint="eastAsia"/>
        </w:rPr>
        <w:t>（</w:t>
      </w:r>
      <w:r w:rsidRPr="00B80920">
        <w:rPr>
          <w:rFonts w:hint="eastAsia"/>
        </w:rPr>
        <w:t>3</w:t>
      </w:r>
      <w:r w:rsidRPr="00B80920">
        <w:t>0%</w:t>
      </w:r>
      <w:r w:rsidRPr="00B80920">
        <w:rPr>
          <w:rFonts w:hint="eastAsia"/>
        </w:rPr>
        <w:t>）：</w:t>
      </w:r>
      <w:r w:rsidRPr="00B80920">
        <w:rPr>
          <w:rFonts w:hint="eastAsia"/>
        </w:rPr>
        <w:t>作品技术应用是否科学、先进和合理；</w:t>
      </w:r>
    </w:p>
    <w:p w:rsidR="009376FF" w:rsidRPr="009376FF" w:rsidRDefault="004C39AB" w:rsidP="009376FF">
      <w:pPr>
        <w:rPr>
          <w:rFonts w:hint="eastAsia"/>
        </w:rPr>
      </w:pPr>
      <w:r w:rsidRPr="00B80920">
        <w:rPr>
          <w:rFonts w:hint="eastAsia"/>
        </w:rPr>
        <w:t>（</w:t>
      </w:r>
      <w:r w:rsidRPr="00B80920">
        <w:rPr>
          <w:rFonts w:hint="eastAsia"/>
        </w:rPr>
        <w:t>3</w:t>
      </w:r>
      <w:r w:rsidRPr="00B80920">
        <w:rPr>
          <w:rFonts w:hint="eastAsia"/>
        </w:rPr>
        <w:t>）</w:t>
      </w:r>
      <w:r w:rsidR="009376FF" w:rsidRPr="00B80920">
        <w:rPr>
          <w:rFonts w:hint="eastAsia"/>
        </w:rPr>
        <w:t>完整性</w:t>
      </w:r>
      <w:r w:rsidRPr="00B80920">
        <w:rPr>
          <w:rFonts w:hint="eastAsia"/>
        </w:rPr>
        <w:t>（</w:t>
      </w:r>
      <w:r w:rsidRPr="00B80920">
        <w:t>2</w:t>
      </w:r>
      <w:r w:rsidRPr="00B80920">
        <w:t>0%</w:t>
      </w:r>
      <w:r w:rsidRPr="00B80920">
        <w:rPr>
          <w:rFonts w:hint="eastAsia"/>
        </w:rPr>
        <w:t>）：</w:t>
      </w:r>
      <w:r w:rsidRPr="00B80920">
        <w:rPr>
          <w:rFonts w:hint="eastAsia"/>
        </w:rPr>
        <w:t>作品功能是否完整，系统运行是否流畅，用户使用是否便捷；</w:t>
      </w:r>
    </w:p>
    <w:p w:rsidR="00B6113F" w:rsidRDefault="004C39AB" w:rsidP="00B6113F">
      <w:pPr>
        <w:rPr>
          <w:rFonts w:hint="eastAsia"/>
        </w:rPr>
      </w:pPr>
      <w:r w:rsidRPr="00B80920">
        <w:rPr>
          <w:rFonts w:hint="eastAsia"/>
        </w:rPr>
        <w:t>（</w:t>
      </w:r>
      <w:r w:rsidRPr="00B80920">
        <w:rPr>
          <w:rFonts w:hint="eastAsia"/>
        </w:rPr>
        <w:t>4</w:t>
      </w:r>
      <w:r w:rsidRPr="00B80920">
        <w:rPr>
          <w:rFonts w:hint="eastAsia"/>
        </w:rPr>
        <w:t>）</w:t>
      </w:r>
      <w:r w:rsidR="009376FF" w:rsidRPr="00B80920">
        <w:rPr>
          <w:rFonts w:hint="eastAsia"/>
        </w:rPr>
        <w:t>应用性</w:t>
      </w:r>
      <w:r w:rsidRPr="00B80920">
        <w:rPr>
          <w:rFonts w:hint="eastAsia"/>
        </w:rPr>
        <w:t>（</w:t>
      </w:r>
      <w:r w:rsidRPr="00B80920">
        <w:t>20%</w:t>
      </w:r>
      <w:r w:rsidRPr="00B80920">
        <w:rPr>
          <w:rFonts w:hint="eastAsia"/>
        </w:rPr>
        <w:t>）：</w:t>
      </w:r>
      <w:r w:rsidRPr="00B80920">
        <w:rPr>
          <w:rFonts w:hint="eastAsia"/>
        </w:rPr>
        <w:t>作品</w:t>
      </w:r>
      <w:r w:rsidR="00B80920" w:rsidRPr="00B80920">
        <w:rPr>
          <w:rFonts w:hint="eastAsia"/>
        </w:rPr>
        <w:t>是否解决了具体问题，效果或预期效果如何</w:t>
      </w:r>
      <w:r w:rsidR="00B80920">
        <w:rPr>
          <w:rFonts w:hint="eastAsia"/>
          <w:b/>
          <w:bCs/>
        </w:rPr>
        <w:t>。</w:t>
      </w:r>
    </w:p>
    <w:sectPr w:rsidR="00B6113F" w:rsidSect="00C73D7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038CD"/>
    <w:multiLevelType w:val="hybridMultilevel"/>
    <w:tmpl w:val="59244AE8"/>
    <w:lvl w:ilvl="0" w:tplc="CA525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8765395"/>
    <w:multiLevelType w:val="hybridMultilevel"/>
    <w:tmpl w:val="3E886648"/>
    <w:lvl w:ilvl="0" w:tplc="7B3AC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3F"/>
    <w:rsid w:val="000E7E09"/>
    <w:rsid w:val="003931B4"/>
    <w:rsid w:val="004C39AB"/>
    <w:rsid w:val="005A5BE0"/>
    <w:rsid w:val="006C3267"/>
    <w:rsid w:val="008F4F75"/>
    <w:rsid w:val="009376FF"/>
    <w:rsid w:val="00B6113F"/>
    <w:rsid w:val="00B80920"/>
    <w:rsid w:val="00C73D71"/>
    <w:rsid w:val="00DB1EEC"/>
    <w:rsid w:val="00FB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5F5210"/>
  <w15:chartTrackingRefBased/>
  <w15:docId w15:val="{E612C20E-B326-D845-A30D-846AA00F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HAns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1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Lu</dc:creator>
  <cp:keywords/>
  <dc:description/>
  <cp:lastModifiedBy>Yichen Lu</cp:lastModifiedBy>
  <cp:revision>4</cp:revision>
  <dcterms:created xsi:type="dcterms:W3CDTF">2019-03-24T10:40:00Z</dcterms:created>
  <dcterms:modified xsi:type="dcterms:W3CDTF">2019-03-24T11:14:00Z</dcterms:modified>
</cp:coreProperties>
</file>